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30"/>
        <w:gridCol w:w="6182"/>
        <w:gridCol w:w="3402"/>
      </w:tblGrid>
      <w:tr w:rsidR="00B83E0A">
        <w:tc>
          <w:tcPr>
            <w:tcW w:w="730" w:type="dxa"/>
            <w:shd w:val="clear" w:color="auto" w:fill="auto"/>
          </w:tcPr>
          <w:p w:rsidR="00B83E0A" w:rsidRDefault="00B83E0A">
            <w:pPr>
              <w:tabs>
                <w:tab w:val="left" w:pos="1640"/>
                <w:tab w:val="left" w:pos="1985"/>
                <w:tab w:val="left" w:pos="7938"/>
                <w:tab w:val="left" w:pos="11766"/>
                <w:tab w:val="left" w:pos="12616"/>
              </w:tabs>
              <w:jc w:val="center"/>
              <w:rPr>
                <w:b/>
                <w:sz w:val="25"/>
              </w:rPr>
            </w:pPr>
          </w:p>
        </w:tc>
        <w:tc>
          <w:tcPr>
            <w:tcW w:w="6182" w:type="dxa"/>
            <w:shd w:val="clear" w:color="auto" w:fill="auto"/>
          </w:tcPr>
          <w:p w:rsidR="00B83E0A" w:rsidRDefault="00B83E0A">
            <w:pPr>
              <w:tabs>
                <w:tab w:val="left" w:pos="1640"/>
                <w:tab w:val="left" w:pos="1985"/>
                <w:tab w:val="left" w:pos="7938"/>
                <w:tab w:val="left" w:pos="11766"/>
                <w:tab w:val="left" w:pos="12616"/>
              </w:tabs>
              <w:jc w:val="center"/>
              <w:rPr>
                <w:b/>
                <w:sz w:val="25"/>
              </w:rPr>
            </w:pPr>
          </w:p>
        </w:tc>
        <w:tc>
          <w:tcPr>
            <w:tcW w:w="3402" w:type="dxa"/>
            <w:shd w:val="clear" w:color="auto" w:fill="auto"/>
          </w:tcPr>
          <w:p w:rsidR="00B83E0A" w:rsidRDefault="003A439C">
            <w:pPr>
              <w:tabs>
                <w:tab w:val="left" w:pos="164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946"/>
              </w:tabs>
              <w:ind w:left="318"/>
              <w:rPr>
                <w:sz w:val="20"/>
              </w:rPr>
            </w:pPr>
            <w:r>
              <w:rPr>
                <w:sz w:val="20"/>
              </w:rPr>
              <w:t xml:space="preserve">Приложение № 1        </w:t>
            </w:r>
          </w:p>
          <w:p w:rsidR="00B83E0A" w:rsidRDefault="003A439C">
            <w:pPr>
              <w:tabs>
                <w:tab w:val="left" w:pos="164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946"/>
              </w:tabs>
              <w:ind w:left="318"/>
              <w:rPr>
                <w:sz w:val="20"/>
              </w:rPr>
            </w:pPr>
            <w:r>
              <w:rPr>
                <w:sz w:val="20"/>
              </w:rPr>
              <w:t xml:space="preserve">к приказу </w:t>
            </w:r>
            <w:proofErr w:type="gramStart"/>
            <w:r>
              <w:rPr>
                <w:sz w:val="20"/>
              </w:rPr>
              <w:t>Межрайонной</w:t>
            </w:r>
            <w:proofErr w:type="gramEnd"/>
            <w:r>
              <w:rPr>
                <w:sz w:val="20"/>
              </w:rPr>
              <w:t xml:space="preserve"> </w:t>
            </w:r>
          </w:p>
          <w:p w:rsidR="00B83E0A" w:rsidRDefault="003A439C">
            <w:pPr>
              <w:tabs>
                <w:tab w:val="left" w:pos="164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946"/>
              </w:tabs>
              <w:ind w:left="318"/>
              <w:rPr>
                <w:sz w:val="20"/>
              </w:rPr>
            </w:pPr>
            <w:r>
              <w:rPr>
                <w:sz w:val="20"/>
              </w:rPr>
              <w:t>ИФНС России № 6 по Ставропольскому краю</w:t>
            </w:r>
          </w:p>
          <w:p w:rsidR="00B83E0A" w:rsidRDefault="003A439C">
            <w:pPr>
              <w:tabs>
                <w:tab w:val="left" w:pos="1640"/>
                <w:tab w:val="left" w:pos="1985"/>
                <w:tab w:val="left" w:pos="7655"/>
                <w:tab w:val="left" w:pos="11766"/>
                <w:tab w:val="left" w:pos="12616"/>
              </w:tabs>
              <w:ind w:left="318"/>
              <w:rPr>
                <w:b/>
              </w:rPr>
            </w:pPr>
            <w:r>
              <w:rPr>
                <w:sz w:val="20"/>
              </w:rPr>
              <w:t>от __.</w:t>
            </w:r>
            <w:r w:rsidR="00FE5ABC">
              <w:rPr>
                <w:sz w:val="20"/>
              </w:rPr>
              <w:t>0</w:t>
            </w:r>
            <w:r w:rsidR="00AD1E8C">
              <w:rPr>
                <w:sz w:val="20"/>
              </w:rPr>
              <w:t>2</w:t>
            </w:r>
            <w:r>
              <w:rPr>
                <w:sz w:val="20"/>
              </w:rPr>
              <w:t>.202</w:t>
            </w:r>
            <w:r w:rsidR="00AD1E8C">
              <w:rPr>
                <w:sz w:val="20"/>
              </w:rPr>
              <w:t>4</w:t>
            </w:r>
            <w:r>
              <w:rPr>
                <w:sz w:val="20"/>
              </w:rPr>
              <w:t xml:space="preserve"> № 01-02/______</w:t>
            </w:r>
          </w:p>
          <w:p w:rsidR="00B83E0A" w:rsidRDefault="00B83E0A">
            <w:pPr>
              <w:tabs>
                <w:tab w:val="left" w:pos="1640"/>
                <w:tab w:val="left" w:pos="1985"/>
                <w:tab w:val="left" w:pos="7938"/>
                <w:tab w:val="left" w:pos="11766"/>
                <w:tab w:val="left" w:pos="12616"/>
              </w:tabs>
              <w:ind w:right="2727"/>
              <w:jc w:val="center"/>
              <w:rPr>
                <w:b/>
                <w:sz w:val="25"/>
              </w:rPr>
            </w:pPr>
          </w:p>
        </w:tc>
      </w:tr>
    </w:tbl>
    <w:p w:rsidR="00B83E0A" w:rsidRDefault="00B83E0A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</w:rPr>
      </w:pPr>
    </w:p>
    <w:p w:rsidR="00B83E0A" w:rsidRDefault="003A439C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</w:rPr>
      </w:pPr>
      <w:r>
        <w:rPr>
          <w:b/>
          <w:sz w:val="25"/>
        </w:rPr>
        <w:t>Объявление о приеме документов для участия в конкурсе</w:t>
      </w:r>
    </w:p>
    <w:p w:rsidR="00B83E0A" w:rsidRDefault="003A439C">
      <w:pPr>
        <w:tabs>
          <w:tab w:val="left" w:pos="0"/>
          <w:tab w:val="left" w:pos="10440"/>
          <w:tab w:val="left" w:pos="10620"/>
        </w:tabs>
        <w:jc w:val="center"/>
        <w:rPr>
          <w:b/>
          <w:sz w:val="25"/>
        </w:rPr>
      </w:pPr>
      <w:r>
        <w:rPr>
          <w:b/>
          <w:sz w:val="25"/>
        </w:rPr>
        <w:t>на замещение вакантн</w:t>
      </w:r>
      <w:r w:rsidR="006953FC">
        <w:rPr>
          <w:b/>
          <w:sz w:val="25"/>
        </w:rPr>
        <w:t>ой</w:t>
      </w:r>
      <w:r>
        <w:rPr>
          <w:b/>
          <w:sz w:val="25"/>
        </w:rPr>
        <w:t xml:space="preserve">  должност</w:t>
      </w:r>
      <w:r w:rsidR="006953FC">
        <w:rPr>
          <w:b/>
          <w:sz w:val="25"/>
        </w:rPr>
        <w:t>и</w:t>
      </w:r>
      <w:r>
        <w:rPr>
          <w:b/>
          <w:sz w:val="25"/>
        </w:rPr>
        <w:t xml:space="preserve"> государственной гражданской службы </w:t>
      </w:r>
    </w:p>
    <w:p w:rsidR="00B83E0A" w:rsidRDefault="003A439C">
      <w:pPr>
        <w:tabs>
          <w:tab w:val="left" w:pos="0"/>
          <w:tab w:val="left" w:pos="10440"/>
          <w:tab w:val="left" w:pos="10620"/>
        </w:tabs>
        <w:jc w:val="center"/>
        <w:rPr>
          <w:sz w:val="25"/>
        </w:rPr>
      </w:pPr>
      <w:r>
        <w:rPr>
          <w:b/>
          <w:sz w:val="25"/>
        </w:rPr>
        <w:t>Российской Федерации в Межрайонной инспекции Федеральной налоговой службы № 6 по Ставропольскому краю</w:t>
      </w:r>
    </w:p>
    <w:p w:rsidR="00B83E0A" w:rsidRDefault="00B83E0A">
      <w:pPr>
        <w:jc w:val="center"/>
        <w:rPr>
          <w:sz w:val="16"/>
        </w:rPr>
      </w:pPr>
    </w:p>
    <w:p w:rsidR="00B83E0A" w:rsidRDefault="003A439C" w:rsidP="00A42109">
      <w:pPr>
        <w:tabs>
          <w:tab w:val="left" w:pos="1620"/>
          <w:tab w:val="left" w:pos="4140"/>
          <w:tab w:val="left" w:pos="7020"/>
        </w:tabs>
        <w:ind w:left="-426" w:right="-362" w:firstLine="720"/>
        <w:jc w:val="both"/>
        <w:rPr>
          <w:sz w:val="25"/>
        </w:rPr>
      </w:pPr>
      <w:proofErr w:type="gramStart"/>
      <w:r>
        <w:rPr>
          <w:sz w:val="25"/>
        </w:rPr>
        <w:t xml:space="preserve">Межрайонная инспекция Федеральной налоговой службы № 6 по  Ставропольскому краю  в лице начальника инспекции </w:t>
      </w:r>
      <w:proofErr w:type="spellStart"/>
      <w:r>
        <w:rPr>
          <w:sz w:val="25"/>
        </w:rPr>
        <w:t>Безгуба</w:t>
      </w:r>
      <w:proofErr w:type="spellEnd"/>
      <w:r>
        <w:rPr>
          <w:sz w:val="25"/>
        </w:rPr>
        <w:t xml:space="preserve"> Николая Васильевича, действующего на основании Положения о Межрайонной инспекции Федеральной налоговой службы № 6 по Ставропольскому краю, утвержденного руководителем Управления Федеральной налоговой службы по Ставропольскому краю  </w:t>
      </w:r>
      <w:r w:rsidR="00AD1E8C">
        <w:rPr>
          <w:sz w:val="25"/>
        </w:rPr>
        <w:t>14</w:t>
      </w:r>
      <w:r>
        <w:rPr>
          <w:sz w:val="25"/>
        </w:rPr>
        <w:t xml:space="preserve"> </w:t>
      </w:r>
      <w:r w:rsidR="00AD1E8C">
        <w:rPr>
          <w:sz w:val="25"/>
        </w:rPr>
        <w:t>марта</w:t>
      </w:r>
      <w:r>
        <w:rPr>
          <w:sz w:val="25"/>
        </w:rPr>
        <w:t xml:space="preserve"> 20</w:t>
      </w:r>
      <w:r w:rsidR="00AD1E8C">
        <w:rPr>
          <w:sz w:val="25"/>
        </w:rPr>
        <w:t>23</w:t>
      </w:r>
      <w:r>
        <w:rPr>
          <w:sz w:val="25"/>
        </w:rPr>
        <w:t>, объявляет о приеме документов для участия в конкурсе на замещение вакантн</w:t>
      </w:r>
      <w:r w:rsidR="002E611E">
        <w:rPr>
          <w:sz w:val="25"/>
        </w:rPr>
        <w:t xml:space="preserve">ой </w:t>
      </w:r>
      <w:r>
        <w:rPr>
          <w:sz w:val="25"/>
        </w:rPr>
        <w:t xml:space="preserve"> должност</w:t>
      </w:r>
      <w:r w:rsidR="002E611E">
        <w:rPr>
          <w:sz w:val="25"/>
        </w:rPr>
        <w:t>и</w:t>
      </w:r>
      <w:r>
        <w:rPr>
          <w:sz w:val="25"/>
        </w:rPr>
        <w:t>:</w:t>
      </w:r>
      <w:proofErr w:type="gramEnd"/>
    </w:p>
    <w:p w:rsidR="00F1095C" w:rsidRDefault="00F1095C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sz w:val="25"/>
        </w:rPr>
      </w:pPr>
    </w:p>
    <w:tbl>
      <w:tblPr>
        <w:tblW w:w="10774" w:type="dxa"/>
        <w:tblInd w:w="-1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127"/>
        <w:gridCol w:w="1417"/>
        <w:gridCol w:w="3119"/>
        <w:gridCol w:w="2126"/>
      </w:tblGrid>
      <w:tr w:rsidR="00B83E0A" w:rsidRPr="00F1095C" w:rsidTr="00EA3371"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Наименование отдела</w:t>
            </w:r>
          </w:p>
        </w:tc>
        <w:tc>
          <w:tcPr>
            <w:tcW w:w="21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83E0A" w:rsidRPr="00F1095C" w:rsidRDefault="003A439C">
            <w:pPr>
              <w:ind w:left="-108" w:right="-108"/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Наименование вакантной должности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Количество</w:t>
            </w:r>
          </w:p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вакантных</w:t>
            </w:r>
          </w:p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должностей</w:t>
            </w:r>
          </w:p>
        </w:tc>
        <w:tc>
          <w:tcPr>
            <w:tcW w:w="31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Квалификационные требования</w:t>
            </w:r>
          </w:p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для замещения должностей гражданской службы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Методы оценки</w:t>
            </w:r>
          </w:p>
        </w:tc>
      </w:tr>
      <w:tr w:rsidR="002E611E" w:rsidRPr="00F1095C" w:rsidTr="00EA3371">
        <w:trPr>
          <w:trHeight w:val="1012"/>
        </w:trPr>
        <w:tc>
          <w:tcPr>
            <w:tcW w:w="1985" w:type="dxa"/>
            <w:tcBorders>
              <w:top w:val="nil"/>
              <w:left w:val="single" w:sz="8" w:space="0" w:color="000000"/>
              <w:right w:val="single" w:sz="8" w:space="0" w:color="000000"/>
            </w:tcBorders>
            <w:vAlign w:val="center"/>
          </w:tcPr>
          <w:p w:rsidR="002E611E" w:rsidRPr="00F1095C" w:rsidRDefault="00813FC7" w:rsidP="00AD1E8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Отдел камерального контроля №1</w:t>
            </w:r>
          </w:p>
        </w:tc>
        <w:tc>
          <w:tcPr>
            <w:tcW w:w="2127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2E611E" w:rsidRPr="00F1095C" w:rsidRDefault="00813FC7" w:rsidP="00365796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1417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2E611E" w:rsidRPr="00F1095C" w:rsidRDefault="002E611E" w:rsidP="00365796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1</w:t>
            </w:r>
          </w:p>
        </w:tc>
        <w:tc>
          <w:tcPr>
            <w:tcW w:w="3119" w:type="dxa"/>
            <w:vMerge w:val="restart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2E611E" w:rsidRPr="00F1095C" w:rsidRDefault="002E611E">
            <w:pPr>
              <w:jc w:val="both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sz w:val="22"/>
                <w:szCs w:val="22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2E611E" w:rsidRPr="00FE5ABC" w:rsidRDefault="002E611E" w:rsidP="001610E7">
            <w:pPr>
              <w:rPr>
                <w:rFonts w:ascii="Times New Roman&quot;" w:hAnsi="Times New Roman&quot;"/>
                <w:sz w:val="22"/>
                <w:szCs w:val="22"/>
              </w:rPr>
            </w:pPr>
            <w:r w:rsidRPr="00FE5ABC">
              <w:rPr>
                <w:rFonts w:ascii="Times New Roman&quot;" w:hAnsi="Times New Roman&quot;"/>
                <w:sz w:val="22"/>
                <w:szCs w:val="22"/>
              </w:rPr>
              <w:t>1. Письменное тестирование.</w:t>
            </w:r>
          </w:p>
          <w:p w:rsidR="002E611E" w:rsidRPr="00FE5ABC" w:rsidRDefault="002E611E" w:rsidP="00EA3371">
            <w:pPr>
              <w:ind w:right="33"/>
              <w:jc w:val="both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2.</w:t>
            </w:r>
            <w:r w:rsidRPr="00FE5ABC">
              <w:rPr>
                <w:rFonts w:ascii="Times New Roman&quot;" w:hAnsi="Times New Roman&quot;"/>
                <w:sz w:val="22"/>
                <w:szCs w:val="22"/>
              </w:rPr>
              <w:t>Индивидуальное собеседование.</w:t>
            </w:r>
          </w:p>
        </w:tc>
      </w:tr>
      <w:tr w:rsidR="002E611E" w:rsidRPr="00F1095C" w:rsidTr="00EA3371">
        <w:trPr>
          <w:trHeight w:val="506"/>
        </w:trPr>
        <w:tc>
          <w:tcPr>
            <w:tcW w:w="1985" w:type="dxa"/>
            <w:tcBorders>
              <w:top w:val="nil"/>
              <w:left w:val="single" w:sz="8" w:space="0" w:color="000000"/>
              <w:right w:val="single" w:sz="8" w:space="0" w:color="000000"/>
            </w:tcBorders>
            <w:vAlign w:val="center"/>
          </w:tcPr>
          <w:p w:rsidR="002E611E" w:rsidRPr="00F1095C" w:rsidRDefault="002E611E" w:rsidP="003805CB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2E611E" w:rsidRPr="00F1095C" w:rsidRDefault="002E611E" w:rsidP="003805CB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2E611E" w:rsidRPr="00F1095C" w:rsidRDefault="002E611E" w:rsidP="001610E7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2E611E" w:rsidRPr="00F1095C" w:rsidRDefault="002E611E" w:rsidP="001610E7">
            <w:pPr>
              <w:jc w:val="both"/>
              <w:rPr>
                <w:rFonts w:ascii="Times New Roman&quot;" w:hAnsi="Times New Roman&quot;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2E611E" w:rsidRPr="00FE5ABC" w:rsidRDefault="002E611E" w:rsidP="001610E7">
            <w:pPr>
              <w:ind w:right="1026"/>
              <w:jc w:val="both"/>
              <w:rPr>
                <w:rFonts w:ascii="Times New Roman&quot;" w:hAnsi="Times New Roman&quot;"/>
                <w:sz w:val="22"/>
                <w:szCs w:val="22"/>
              </w:rPr>
            </w:pPr>
          </w:p>
        </w:tc>
      </w:tr>
    </w:tbl>
    <w:p w:rsidR="00B83E0A" w:rsidRDefault="003A439C" w:rsidP="00A42109">
      <w:pPr>
        <w:ind w:left="-426" w:firstLine="426"/>
        <w:jc w:val="both"/>
        <w:rPr>
          <w:sz w:val="26"/>
        </w:rPr>
      </w:pPr>
      <w:r>
        <w:rPr>
          <w:sz w:val="26"/>
        </w:rPr>
        <w:t xml:space="preserve">Денежное содержание федеральных государственных гражданских служащих Межрайонной инспекции Федеральной налоговой службы № 6 по Ставропольскому краю состоит </w:t>
      </w:r>
      <w:proofErr w:type="gramStart"/>
      <w:r>
        <w:rPr>
          <w:sz w:val="26"/>
        </w:rPr>
        <w:t>из</w:t>
      </w:r>
      <w:proofErr w:type="gramEnd"/>
      <w:r>
        <w:rPr>
          <w:sz w:val="26"/>
        </w:rPr>
        <w:t>:</w:t>
      </w:r>
    </w:p>
    <w:tbl>
      <w:tblPr>
        <w:tblW w:w="1049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13"/>
        <w:gridCol w:w="4677"/>
      </w:tblGrid>
      <w:tr w:rsidR="002E611E" w:rsidTr="002E611E">
        <w:trPr>
          <w:trHeight w:val="397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11E" w:rsidRDefault="002E611E">
            <w:pPr>
              <w:jc w:val="center"/>
              <w:rPr>
                <w:highlight w:val="yellow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E611E" w:rsidRPr="00F1095C" w:rsidRDefault="00813FC7" w:rsidP="006C10B8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Старший государственный налоговый инспектор</w:t>
            </w:r>
          </w:p>
        </w:tc>
      </w:tr>
      <w:tr w:rsidR="002E611E" w:rsidTr="002E611E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11E" w:rsidRDefault="002E611E">
            <w:pPr>
              <w:jc w:val="center"/>
            </w:pPr>
            <w: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E611E" w:rsidRPr="00813FC7" w:rsidRDefault="00AD1E8C" w:rsidP="006C10B8">
            <w:pPr>
              <w:jc w:val="center"/>
              <w:rPr>
                <w:color w:val="FF0000"/>
              </w:rPr>
            </w:pPr>
            <w:r w:rsidRPr="00E03D4C">
              <w:rPr>
                <w:color w:val="auto"/>
              </w:rPr>
              <w:t>16063</w:t>
            </w:r>
            <w:r w:rsidR="002E611E" w:rsidRPr="00E03D4C">
              <w:rPr>
                <w:color w:val="auto"/>
                <w:sz w:val="22"/>
              </w:rPr>
              <w:t xml:space="preserve"> руб.</w:t>
            </w:r>
          </w:p>
        </w:tc>
      </w:tr>
      <w:tr w:rsidR="002E611E" w:rsidTr="002E611E">
        <w:trPr>
          <w:trHeight w:val="657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11E" w:rsidRDefault="002E611E">
            <w:pPr>
              <w:jc w:val="center"/>
            </w:pPr>
            <w:r>
              <w:t xml:space="preserve">Месячного оклада в соответствии </w:t>
            </w:r>
          </w:p>
          <w:p w:rsidR="002E611E" w:rsidRDefault="002E611E">
            <w:pPr>
              <w:jc w:val="center"/>
            </w:pPr>
            <w:r>
              <w:t>с присвоенным классным чином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611E" w:rsidRPr="00E03D4C" w:rsidRDefault="00AD1E8C" w:rsidP="006C10B8">
            <w:pPr>
              <w:jc w:val="center"/>
              <w:rPr>
                <w:color w:val="auto"/>
                <w:sz w:val="22"/>
              </w:rPr>
            </w:pPr>
            <w:r w:rsidRPr="00E03D4C">
              <w:rPr>
                <w:color w:val="auto"/>
                <w:sz w:val="22"/>
              </w:rPr>
              <w:t>9431</w:t>
            </w:r>
            <w:r w:rsidR="002E611E" w:rsidRPr="00E03D4C">
              <w:rPr>
                <w:color w:val="auto"/>
                <w:sz w:val="22"/>
              </w:rPr>
              <w:t xml:space="preserve"> руб.</w:t>
            </w:r>
          </w:p>
          <w:p w:rsidR="002E611E" w:rsidRPr="00813FC7" w:rsidRDefault="00AD1E8C" w:rsidP="006C10B8">
            <w:pPr>
              <w:jc w:val="center"/>
              <w:rPr>
                <w:color w:val="FF0000"/>
              </w:rPr>
            </w:pPr>
            <w:r w:rsidRPr="00E03D4C">
              <w:rPr>
                <w:color w:val="auto"/>
                <w:sz w:val="22"/>
              </w:rPr>
              <w:t>11 199</w:t>
            </w:r>
            <w:r w:rsidR="002E611E" w:rsidRPr="00E03D4C">
              <w:rPr>
                <w:color w:val="auto"/>
                <w:sz w:val="22"/>
              </w:rPr>
              <w:t xml:space="preserve"> руб.</w:t>
            </w:r>
            <w:bookmarkStart w:id="0" w:name="_GoBack"/>
            <w:bookmarkEnd w:id="0"/>
          </w:p>
        </w:tc>
      </w:tr>
      <w:tr w:rsidR="002E611E" w:rsidTr="002E611E">
        <w:trPr>
          <w:trHeight w:val="1495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E611E" w:rsidRDefault="002E611E" w:rsidP="003F114C">
            <w:pPr>
              <w:jc w:val="center"/>
            </w:pPr>
            <w: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2E611E" w:rsidRDefault="002E611E" w:rsidP="006C10B8">
            <w:pPr>
              <w:jc w:val="center"/>
            </w:pPr>
            <w:r>
              <w:t>до 30%</w:t>
            </w:r>
          </w:p>
          <w:p w:rsidR="002E611E" w:rsidRDefault="002E611E" w:rsidP="006C10B8">
            <w:pPr>
              <w:jc w:val="center"/>
            </w:pPr>
            <w:r>
              <w:t>должностного</w:t>
            </w:r>
          </w:p>
          <w:p w:rsidR="002E611E" w:rsidRPr="00F1095C" w:rsidRDefault="002E611E" w:rsidP="006C10B8">
            <w:pPr>
              <w:jc w:val="center"/>
              <w:rPr>
                <w:sz w:val="22"/>
              </w:rPr>
            </w:pPr>
            <w:r>
              <w:t>оклада</w:t>
            </w:r>
          </w:p>
        </w:tc>
      </w:tr>
      <w:tr w:rsidR="002E611E" w:rsidTr="002E611E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11E" w:rsidRDefault="002E611E">
            <w:pPr>
              <w:jc w:val="center"/>
            </w:pPr>
            <w: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E611E" w:rsidRDefault="00AD1E8C" w:rsidP="00AD1E8C">
            <w:pPr>
              <w:jc w:val="center"/>
            </w:pPr>
            <w:r w:rsidRPr="00E03D4C">
              <w:rPr>
                <w:color w:val="auto"/>
              </w:rPr>
              <w:t>20</w:t>
            </w:r>
            <w:r w:rsidR="002E611E" w:rsidRPr="00E03D4C">
              <w:rPr>
                <w:color w:val="auto"/>
              </w:rPr>
              <w:t>-</w:t>
            </w:r>
            <w:r w:rsidRPr="00E03D4C">
              <w:rPr>
                <w:color w:val="auto"/>
              </w:rPr>
              <w:t>3</w:t>
            </w:r>
            <w:r w:rsidR="002E611E" w:rsidRPr="00E03D4C">
              <w:rPr>
                <w:color w:val="auto"/>
              </w:rPr>
              <w:t>0% должностного оклада</w:t>
            </w:r>
          </w:p>
        </w:tc>
      </w:tr>
      <w:tr w:rsidR="002E611E" w:rsidTr="002E611E">
        <w:trPr>
          <w:trHeight w:val="75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11E" w:rsidRDefault="002E611E">
            <w:pPr>
              <w:jc w:val="center"/>
            </w:pPr>
            <w: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611E" w:rsidRDefault="002E611E" w:rsidP="006C10B8">
            <w:pPr>
              <w:jc w:val="center"/>
            </w:pPr>
          </w:p>
          <w:p w:rsidR="002E611E" w:rsidRDefault="002E611E" w:rsidP="006C10B8">
            <w:pPr>
              <w:jc w:val="center"/>
            </w:pPr>
          </w:p>
          <w:p w:rsidR="002E611E" w:rsidRDefault="002E611E" w:rsidP="006C10B8">
            <w:pPr>
              <w:jc w:val="center"/>
            </w:pPr>
            <w:r>
              <w:t>-</w:t>
            </w:r>
          </w:p>
        </w:tc>
      </w:tr>
      <w:tr w:rsidR="002E611E" w:rsidTr="002E611E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11E" w:rsidRDefault="002E611E">
            <w:pPr>
              <w:jc w:val="center"/>
            </w:pPr>
            <w:r>
              <w:t xml:space="preserve">Премии за выполнение особо важных и сложных </w:t>
            </w:r>
            <w:r>
              <w:lastRenderedPageBreak/>
              <w:t>заданий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E611E" w:rsidRDefault="002E611E" w:rsidP="006C10B8">
            <w:pPr>
              <w:jc w:val="center"/>
            </w:pPr>
            <w:r>
              <w:lastRenderedPageBreak/>
              <w:t xml:space="preserve">в соответствии с положением, </w:t>
            </w:r>
          </w:p>
          <w:p w:rsidR="002E611E" w:rsidRDefault="002E611E" w:rsidP="006C10B8">
            <w:pPr>
              <w:jc w:val="center"/>
            </w:pPr>
            <w:r>
              <w:lastRenderedPageBreak/>
              <w:t>утвержденным Представителем нанимателя</w:t>
            </w:r>
          </w:p>
          <w:p w:rsidR="002E611E" w:rsidRDefault="002E611E" w:rsidP="006C10B8">
            <w:pPr>
              <w:jc w:val="center"/>
            </w:pPr>
          </w:p>
        </w:tc>
      </w:tr>
      <w:tr w:rsidR="002E611E" w:rsidTr="002E611E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11E" w:rsidRDefault="002E611E">
            <w:pPr>
              <w:jc w:val="center"/>
            </w:pPr>
            <w:r>
              <w:lastRenderedPageBreak/>
              <w:t>Ежемесячного  денежного поощрения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E611E" w:rsidRDefault="00AD1E8C" w:rsidP="006C10B8">
            <w:pPr>
              <w:jc w:val="center"/>
            </w:pPr>
            <w:r>
              <w:t>0,3</w:t>
            </w:r>
            <w:r w:rsidR="002E611E">
              <w:t xml:space="preserve"> </w:t>
            </w:r>
          </w:p>
          <w:p w:rsidR="002E611E" w:rsidRDefault="002E611E" w:rsidP="00AD1E8C">
            <w:pPr>
              <w:jc w:val="center"/>
            </w:pPr>
            <w:r>
              <w:t>должностн</w:t>
            </w:r>
            <w:r w:rsidR="00AD1E8C">
              <w:t>ого</w:t>
            </w:r>
            <w:r>
              <w:t xml:space="preserve"> оклад</w:t>
            </w:r>
            <w:r w:rsidR="00AD1E8C">
              <w:t>а</w:t>
            </w:r>
          </w:p>
        </w:tc>
      </w:tr>
      <w:tr w:rsidR="002E611E" w:rsidTr="002E611E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11E" w:rsidRDefault="002E611E">
            <w:pPr>
              <w:jc w:val="center"/>
            </w:pPr>
            <w:r>
              <w:t xml:space="preserve">Единовременной выплаты при предоставлении </w:t>
            </w:r>
          </w:p>
          <w:p w:rsidR="002E611E" w:rsidRDefault="002E611E">
            <w:pPr>
              <w:jc w:val="center"/>
            </w:pPr>
            <w:r>
              <w:t>ежегодного оплачиваемого отпуска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611E" w:rsidRDefault="002E611E" w:rsidP="006C10B8">
            <w:pPr>
              <w:jc w:val="center"/>
            </w:pPr>
            <w: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2E611E" w:rsidTr="002E611E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11E" w:rsidRDefault="002E611E">
            <w:pPr>
              <w:jc w:val="center"/>
            </w:pPr>
            <w:r>
              <w:t>Материальной помощи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611E" w:rsidRDefault="002E611E" w:rsidP="006953FC">
            <w:pPr>
              <w:jc w:val="center"/>
            </w:pPr>
            <w:r>
              <w:t>в соответствии с положением, утвержденным Представителем нанимателя</w:t>
            </w:r>
          </w:p>
        </w:tc>
      </w:tr>
      <w:tr w:rsidR="002E611E" w:rsidTr="002E611E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11E" w:rsidRDefault="002E611E">
            <w:pPr>
              <w:jc w:val="center"/>
            </w:pPr>
            <w: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611E" w:rsidRDefault="002E611E">
            <w:pPr>
              <w:jc w:val="center"/>
              <w:rPr>
                <w:highlight w:val="yellow"/>
              </w:rPr>
            </w:pPr>
          </w:p>
        </w:tc>
      </w:tr>
    </w:tbl>
    <w:p w:rsidR="00B83E0A" w:rsidRDefault="003A439C" w:rsidP="00A42109">
      <w:pPr>
        <w:tabs>
          <w:tab w:val="left" w:pos="709"/>
          <w:tab w:val="left" w:pos="4140"/>
          <w:tab w:val="left" w:pos="7020"/>
        </w:tabs>
        <w:ind w:left="-567" w:right="-90" w:firstLine="567"/>
        <w:jc w:val="both"/>
        <w:rPr>
          <w:sz w:val="26"/>
        </w:rPr>
      </w:pPr>
      <w:r>
        <w:rPr>
          <w:sz w:val="26"/>
        </w:rPr>
        <w:tab/>
        <w:t>Место прохождения государственной гражданской службы: г.</w:t>
      </w:r>
      <w:r w:rsidR="00A203A6" w:rsidRPr="00A203A6">
        <w:rPr>
          <w:sz w:val="26"/>
        </w:rPr>
        <w:t xml:space="preserve"> </w:t>
      </w:r>
      <w:r w:rsidR="00813FC7">
        <w:rPr>
          <w:sz w:val="26"/>
        </w:rPr>
        <w:t>Буденновск</w:t>
      </w:r>
      <w:r>
        <w:rPr>
          <w:sz w:val="26"/>
        </w:rPr>
        <w:t xml:space="preserve">, </w:t>
      </w:r>
      <w:r w:rsidR="00813FC7">
        <w:rPr>
          <w:sz w:val="26"/>
        </w:rPr>
        <w:t>ул</w:t>
      </w:r>
      <w:r w:rsidR="00AD1E8C">
        <w:rPr>
          <w:sz w:val="26"/>
        </w:rPr>
        <w:t>.</w:t>
      </w:r>
      <w:r w:rsidR="00A203A6" w:rsidRPr="00A203A6">
        <w:rPr>
          <w:sz w:val="26"/>
        </w:rPr>
        <w:t xml:space="preserve"> </w:t>
      </w:r>
      <w:r w:rsidR="00AD1E8C">
        <w:rPr>
          <w:sz w:val="26"/>
        </w:rPr>
        <w:t>Л</w:t>
      </w:r>
      <w:r w:rsidR="00813FC7">
        <w:rPr>
          <w:sz w:val="26"/>
        </w:rPr>
        <w:t>ьва Толстого,138</w:t>
      </w:r>
      <w:r w:rsidR="00AD1E8C">
        <w:rPr>
          <w:sz w:val="26"/>
        </w:rPr>
        <w:t>,</w:t>
      </w:r>
      <w:r>
        <w:rPr>
          <w:sz w:val="26"/>
        </w:rPr>
        <w:t xml:space="preserve"> </w:t>
      </w:r>
      <w:proofErr w:type="gramStart"/>
      <w:r>
        <w:rPr>
          <w:sz w:val="26"/>
        </w:rPr>
        <w:t>Межрайонная</w:t>
      </w:r>
      <w:proofErr w:type="gramEnd"/>
      <w:r>
        <w:rPr>
          <w:sz w:val="26"/>
        </w:rPr>
        <w:t xml:space="preserve"> ИФНС России № 6 по Ставропольскому краю.</w:t>
      </w:r>
    </w:p>
    <w:p w:rsidR="00B83E0A" w:rsidRDefault="00B83E0A" w:rsidP="00A42109">
      <w:pPr>
        <w:tabs>
          <w:tab w:val="left" w:pos="709"/>
          <w:tab w:val="left" w:pos="4140"/>
          <w:tab w:val="left" w:pos="7020"/>
        </w:tabs>
        <w:ind w:left="-567" w:right="-90" w:firstLine="567"/>
        <w:jc w:val="both"/>
        <w:rPr>
          <w:sz w:val="26"/>
        </w:rPr>
      </w:pPr>
    </w:p>
    <w:p w:rsidR="00B83E0A" w:rsidRDefault="003A439C" w:rsidP="00A42109">
      <w:pPr>
        <w:tabs>
          <w:tab w:val="left" w:pos="709"/>
          <w:tab w:val="left" w:pos="4140"/>
          <w:tab w:val="left" w:pos="7020"/>
        </w:tabs>
        <w:ind w:left="-567" w:right="-90" w:firstLine="567"/>
        <w:jc w:val="both"/>
        <w:rPr>
          <w:sz w:val="26"/>
        </w:rPr>
      </w:pPr>
      <w:r>
        <w:rPr>
          <w:sz w:val="26"/>
        </w:rPr>
        <w:tab/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B83E0A" w:rsidRDefault="00B83E0A">
      <w:pPr>
        <w:ind w:firstLine="709"/>
        <w:jc w:val="both"/>
        <w:rPr>
          <w:sz w:val="26"/>
          <w:highlight w:val="yellow"/>
        </w:rPr>
      </w:pPr>
    </w:p>
    <w:p w:rsidR="00B83E0A" w:rsidRDefault="003A439C" w:rsidP="00A42109">
      <w:pPr>
        <w:ind w:left="-426" w:firstLine="993"/>
        <w:jc w:val="both"/>
        <w:rPr>
          <w:sz w:val="26"/>
        </w:rPr>
      </w:pPr>
      <w:r>
        <w:rPr>
          <w:sz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B83E0A" w:rsidRDefault="00B83E0A" w:rsidP="00A42109">
      <w:pPr>
        <w:tabs>
          <w:tab w:val="left" w:pos="3600"/>
        </w:tabs>
        <w:ind w:left="-426" w:right="-2" w:firstLine="993"/>
        <w:jc w:val="both"/>
        <w:rPr>
          <w:sz w:val="26"/>
        </w:rPr>
      </w:pPr>
    </w:p>
    <w:p w:rsidR="00B83E0A" w:rsidRDefault="003A439C" w:rsidP="00A42109">
      <w:pPr>
        <w:tabs>
          <w:tab w:val="left" w:pos="3600"/>
        </w:tabs>
        <w:ind w:left="-426" w:right="-2" w:firstLine="993"/>
        <w:jc w:val="both"/>
        <w:rPr>
          <w:sz w:val="26"/>
        </w:rPr>
      </w:pPr>
      <w:proofErr w:type="gramStart"/>
      <w:r>
        <w:rPr>
          <w:sz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B83E0A" w:rsidRDefault="00B83E0A" w:rsidP="00A42109">
      <w:pPr>
        <w:tabs>
          <w:tab w:val="left" w:pos="3600"/>
        </w:tabs>
        <w:ind w:left="-426" w:right="-2" w:firstLine="993"/>
        <w:jc w:val="both"/>
        <w:rPr>
          <w:sz w:val="26"/>
        </w:rPr>
      </w:pP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 xml:space="preserve">Для участия в конкурсе </w:t>
      </w:r>
      <w:r>
        <w:rPr>
          <w:b/>
          <w:sz w:val="26"/>
          <w:u w:val="single"/>
        </w:rPr>
        <w:t>гражданин</w:t>
      </w:r>
      <w:r>
        <w:rPr>
          <w:sz w:val="26"/>
          <w:u w:val="single"/>
        </w:rPr>
        <w:t xml:space="preserve"> </w:t>
      </w:r>
      <w:r>
        <w:rPr>
          <w:sz w:val="26"/>
        </w:rPr>
        <w:t xml:space="preserve">представляет следующие документы: 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личное заявление (приложение №1 к объявлению);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 (приложение №2 и №3 к объявлению);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 документы, подтверждающие необходимое профессиональное образование, квалификацию и стаж работы:</w:t>
      </w:r>
    </w:p>
    <w:p w:rsidR="00B83E0A" w:rsidRDefault="003A439C" w:rsidP="00A42109">
      <w:pPr>
        <w:ind w:left="-426" w:firstLine="993"/>
        <w:jc w:val="both"/>
        <w:rPr>
          <w:sz w:val="26"/>
        </w:rPr>
      </w:pPr>
      <w:proofErr w:type="gramStart"/>
      <w:r>
        <w:rPr>
          <w:sz w:val="26"/>
        </w:rPr>
        <w:t xml:space="preserve">- копию трудовой книжки, </w:t>
      </w:r>
      <w:r>
        <w:rPr>
          <w:b/>
          <w:sz w:val="26"/>
        </w:rPr>
        <w:t>заверенную нотариально или кадровой службой по месту службы (работы)</w:t>
      </w:r>
      <w:r>
        <w:rPr>
          <w:sz w:val="26"/>
        </w:rPr>
        <w:t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  <w:proofErr w:type="gramEnd"/>
    </w:p>
    <w:p w:rsidR="00B83E0A" w:rsidRDefault="003A439C" w:rsidP="00A42109">
      <w:pPr>
        <w:ind w:left="-426" w:right="-2" w:firstLine="993"/>
        <w:jc w:val="both"/>
        <w:rPr>
          <w:b/>
          <w:sz w:val="26"/>
        </w:rPr>
      </w:pPr>
      <w:r>
        <w:rPr>
          <w:sz w:val="26"/>
        </w:rPr>
        <w:t>- копии документов об образовании и о квалификации (</w:t>
      </w:r>
      <w:r>
        <w:rPr>
          <w:sz w:val="26"/>
          <w:u w:val="single"/>
        </w:rPr>
        <w:t>с приложением</w:t>
      </w:r>
      <w:r>
        <w:rPr>
          <w:sz w:val="26"/>
        </w:rPr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</w:t>
      </w:r>
      <w:r>
        <w:rPr>
          <w:sz w:val="26"/>
        </w:rPr>
        <w:lastRenderedPageBreak/>
        <w:t xml:space="preserve">о присвоении ученой степени, ученого звания, </w:t>
      </w:r>
      <w:r>
        <w:rPr>
          <w:b/>
          <w:sz w:val="26"/>
          <w:u w:val="single"/>
        </w:rPr>
        <w:t>заверенные нотариально или кадровой службой по месту работы (службы)</w:t>
      </w:r>
      <w:r>
        <w:rPr>
          <w:b/>
          <w:sz w:val="26"/>
        </w:rPr>
        <w:t>;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>
        <w:rPr>
          <w:sz w:val="26"/>
          <w:u w:val="single"/>
        </w:rPr>
        <w:t>форма № 001-ГС/у</w:t>
      </w:r>
      <w:r>
        <w:rPr>
          <w:sz w:val="26"/>
        </w:rPr>
        <w:t>);</w:t>
      </w:r>
    </w:p>
    <w:p w:rsidR="00B83E0A" w:rsidRDefault="003A439C" w:rsidP="00A42109">
      <w:pPr>
        <w:ind w:left="-284" w:right="-2" w:firstLine="993"/>
        <w:jc w:val="both"/>
        <w:rPr>
          <w:sz w:val="26"/>
        </w:rPr>
      </w:pPr>
      <w:r>
        <w:rPr>
          <w:sz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B83E0A" w:rsidRDefault="003A439C" w:rsidP="00A42109">
      <w:pPr>
        <w:ind w:left="-284" w:right="-2" w:firstLine="993"/>
        <w:jc w:val="both"/>
        <w:rPr>
          <w:sz w:val="26"/>
        </w:rPr>
      </w:pPr>
      <w:r>
        <w:rPr>
          <w:sz w:val="26"/>
        </w:rPr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B83E0A" w:rsidRDefault="003A439C" w:rsidP="00A42109">
      <w:pPr>
        <w:ind w:left="-284" w:right="-2" w:firstLine="993"/>
        <w:jc w:val="both"/>
        <w:rPr>
          <w:sz w:val="26"/>
        </w:rPr>
      </w:pPr>
      <w:proofErr w:type="gramStart"/>
      <w:r>
        <w:rPr>
          <w:sz w:val="26"/>
        </w:rPr>
        <w:t xml:space="preserve">В соответствии с п. 11 ст. 16 Федерального закона от 27 июля 2004 года № 79-ФЗ </w:t>
      </w:r>
      <w:r>
        <w:rPr>
          <w:sz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B83E0A" w:rsidRDefault="003A439C" w:rsidP="00A42109">
      <w:pPr>
        <w:ind w:left="-284" w:right="-2" w:firstLine="993"/>
        <w:jc w:val="both"/>
        <w:rPr>
          <w:sz w:val="26"/>
        </w:rPr>
      </w:pPr>
      <w:r>
        <w:rPr>
          <w:sz w:val="26"/>
        </w:rPr>
        <w:t>При подаче документов на конкурс гражданин оформляет письменное согласие на обработку персональных данных в Межрайонной ИФНС России № 6 по Ставропольскому краю (приложение №4 к объявлению).</w:t>
      </w:r>
    </w:p>
    <w:p w:rsidR="00B83E0A" w:rsidRDefault="00B83E0A" w:rsidP="00A42109">
      <w:pPr>
        <w:ind w:left="-284" w:right="-2" w:firstLine="993"/>
        <w:jc w:val="both"/>
        <w:rPr>
          <w:sz w:val="26"/>
        </w:rPr>
      </w:pP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 xml:space="preserve">Для участия в конкурсе </w:t>
      </w:r>
      <w:r>
        <w:rPr>
          <w:b/>
          <w:sz w:val="26"/>
          <w:u w:val="single"/>
        </w:rPr>
        <w:t>гражданский служащий</w:t>
      </w:r>
      <w:r>
        <w:rPr>
          <w:b/>
          <w:sz w:val="26"/>
        </w:rPr>
        <w:t xml:space="preserve"> </w:t>
      </w:r>
      <w:r>
        <w:rPr>
          <w:sz w:val="26"/>
        </w:rPr>
        <w:t>представляет следующие документы:</w:t>
      </w: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- заявление на имя представителя нанимателя;</w:t>
      </w: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>
        <w:rPr>
          <w:sz w:val="26"/>
          <w:u w:val="single"/>
        </w:rPr>
        <w:t>число, месяц и год</w:t>
      </w:r>
      <w:r>
        <w:rPr>
          <w:sz w:val="26"/>
        </w:rPr>
        <w:t xml:space="preserve"> - для расчета стажа) с фотографией.</w:t>
      </w:r>
    </w:p>
    <w:p w:rsidR="00B83E0A" w:rsidRDefault="00B83E0A" w:rsidP="00A42109">
      <w:pPr>
        <w:tabs>
          <w:tab w:val="left" w:pos="567"/>
        </w:tabs>
        <w:ind w:left="-284" w:firstLine="993"/>
        <w:jc w:val="both"/>
        <w:rPr>
          <w:sz w:val="26"/>
        </w:rPr>
      </w:pPr>
    </w:p>
    <w:p w:rsidR="00B83E0A" w:rsidRDefault="003A439C" w:rsidP="00A42109">
      <w:pPr>
        <w:tabs>
          <w:tab w:val="left" w:pos="567"/>
        </w:tabs>
        <w:ind w:left="-284" w:firstLine="993"/>
        <w:jc w:val="both"/>
        <w:rPr>
          <w:sz w:val="26"/>
        </w:rPr>
      </w:pPr>
      <w:r>
        <w:rPr>
          <w:sz w:val="26"/>
        </w:rPr>
        <w:t xml:space="preserve">Для участия в конкурсе </w:t>
      </w:r>
      <w:r>
        <w:rPr>
          <w:b/>
          <w:sz w:val="26"/>
          <w:u w:val="single"/>
        </w:rPr>
        <w:t>гражданский служащий,</w:t>
      </w:r>
      <w:r>
        <w:rPr>
          <w:sz w:val="26"/>
        </w:rPr>
        <w:t xml:space="preserve"> замещающий должность гражданской службы в Межрайонной ИФНС России № 6 по Ставропольскому краю, подает заявление на имя представителя нанимателя.</w:t>
      </w:r>
    </w:p>
    <w:p w:rsidR="00B83E0A" w:rsidRDefault="00B83E0A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B83E0A" w:rsidRDefault="00B83E0A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bookmarkStart w:id="1" w:name="sub_1010"/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bookmarkStart w:id="2" w:name="sub_1019"/>
      <w:r>
        <w:rPr>
          <w:sz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lastRenderedPageBreak/>
        <w:t>При проведении конкурса конкурсная комиссия оценивает профессиональный уровень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B83E0A" w:rsidRDefault="003A439C" w:rsidP="00A42109">
      <w:pPr>
        <w:ind w:left="-284" w:right="-2" w:firstLine="709"/>
        <w:jc w:val="both"/>
        <w:rPr>
          <w:sz w:val="26"/>
        </w:rPr>
      </w:pPr>
      <w:r>
        <w:rPr>
          <w:sz w:val="26"/>
        </w:rPr>
        <w:t xml:space="preserve">Метод оценки профессиональных и личностных качеств кандидатов включает в себя тестирование и индивидуальное собеседование. </w:t>
      </w:r>
    </w:p>
    <w:p w:rsidR="00B83E0A" w:rsidRDefault="003A439C" w:rsidP="00A42109">
      <w:pPr>
        <w:ind w:left="-284" w:right="-2" w:firstLine="709"/>
        <w:jc w:val="both"/>
        <w:rPr>
          <w:sz w:val="26"/>
        </w:rPr>
      </w:pPr>
      <w:r>
        <w:rPr>
          <w:sz w:val="26"/>
        </w:rPr>
        <w:t xml:space="preserve">Тестовые испытания кандидатов проводятся в письменной форме. </w:t>
      </w:r>
      <w:proofErr w:type="gramStart"/>
      <w:r>
        <w:rPr>
          <w:sz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8" w:history="1">
        <w:r>
          <w:rPr>
            <w:sz w:val="26"/>
          </w:rPr>
          <w:t>Конституции</w:t>
        </w:r>
      </w:hyperlink>
      <w:r>
        <w:rPr>
          <w:sz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Тест содержит не менее 40 и не более 60 вопросов.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На каждый вопрос теста может быть только один верный вариант ответа.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Подведение результатов тестирования основывается на количестве правильных ответов.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B83E0A" w:rsidRDefault="003A439C" w:rsidP="00A42109">
      <w:pPr>
        <w:ind w:left="-284" w:right="-2" w:firstLine="709"/>
        <w:jc w:val="both"/>
        <w:rPr>
          <w:sz w:val="26"/>
        </w:rPr>
      </w:pPr>
      <w:bookmarkStart w:id="3" w:name="sub_1021"/>
      <w:r>
        <w:rPr>
          <w:sz w:val="26"/>
        </w:rPr>
        <w:t>Решение конкурсной комиссии принимается в отсутствие кандидата.</w:t>
      </w:r>
      <w:bookmarkStart w:id="4" w:name="sub_1022"/>
      <w:bookmarkEnd w:id="3"/>
    </w:p>
    <w:p w:rsidR="00B83E0A" w:rsidRDefault="003A439C" w:rsidP="00A42109">
      <w:pPr>
        <w:ind w:left="-284" w:right="-2" w:firstLine="709"/>
        <w:jc w:val="both"/>
        <w:rPr>
          <w:sz w:val="26"/>
        </w:rPr>
      </w:pPr>
      <w:r>
        <w:rPr>
          <w:sz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B83E0A" w:rsidRDefault="003A439C" w:rsidP="00A42109">
      <w:pPr>
        <w:ind w:left="-284" w:right="-2" w:firstLine="709"/>
        <w:jc w:val="both"/>
        <w:rPr>
          <w:sz w:val="26"/>
        </w:rPr>
      </w:pPr>
      <w:r>
        <w:rPr>
          <w:sz w:val="26"/>
        </w:rPr>
        <w:t>По результатам конкурса издается приказ Федеральной налоговой службы  № 6 по Ставропольскому краю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B83E0A" w:rsidRDefault="00B83E0A" w:rsidP="00A42109">
      <w:pPr>
        <w:ind w:left="-284" w:right="-2" w:firstLine="709"/>
        <w:jc w:val="both"/>
        <w:rPr>
          <w:sz w:val="26"/>
        </w:rPr>
      </w:pPr>
    </w:p>
    <w:p w:rsidR="00B83E0A" w:rsidRPr="00E85ED4" w:rsidRDefault="003A439C" w:rsidP="00A42109">
      <w:pPr>
        <w:ind w:left="-284" w:firstLine="709"/>
        <w:jc w:val="both"/>
        <w:rPr>
          <w:color w:val="auto"/>
          <w:sz w:val="26"/>
        </w:rPr>
      </w:pPr>
      <w:bookmarkStart w:id="5" w:name="sub_1024"/>
      <w:bookmarkEnd w:id="4"/>
      <w:r>
        <w:rPr>
          <w:sz w:val="26"/>
        </w:rPr>
        <w:t xml:space="preserve">Прием документов для участия в конкурсе </w:t>
      </w:r>
      <w:r w:rsidRPr="00E85ED4">
        <w:rPr>
          <w:color w:val="auto"/>
          <w:sz w:val="26"/>
        </w:rPr>
        <w:t xml:space="preserve">будет проводиться </w:t>
      </w:r>
      <w:r w:rsidRPr="00E85ED4">
        <w:rPr>
          <w:b/>
          <w:color w:val="auto"/>
          <w:sz w:val="26"/>
        </w:rPr>
        <w:t xml:space="preserve">с </w:t>
      </w:r>
      <w:r w:rsidR="00813FC7">
        <w:rPr>
          <w:b/>
          <w:color w:val="auto"/>
          <w:sz w:val="26"/>
        </w:rPr>
        <w:t>27</w:t>
      </w:r>
      <w:r w:rsidR="00240B6A">
        <w:rPr>
          <w:b/>
          <w:color w:val="auto"/>
          <w:sz w:val="26"/>
        </w:rPr>
        <w:t xml:space="preserve"> февраля 2024</w:t>
      </w:r>
      <w:r w:rsidR="00FE5ABC" w:rsidRPr="00E85ED4">
        <w:rPr>
          <w:b/>
          <w:color w:val="auto"/>
          <w:sz w:val="26"/>
        </w:rPr>
        <w:t xml:space="preserve"> </w:t>
      </w:r>
      <w:r w:rsidRPr="00E85ED4">
        <w:rPr>
          <w:b/>
          <w:color w:val="auto"/>
          <w:sz w:val="26"/>
        </w:rPr>
        <w:t xml:space="preserve"> по </w:t>
      </w:r>
      <w:r w:rsidR="00813FC7">
        <w:rPr>
          <w:b/>
          <w:color w:val="auto"/>
          <w:sz w:val="26"/>
        </w:rPr>
        <w:t>18</w:t>
      </w:r>
      <w:r w:rsidR="00240B6A">
        <w:rPr>
          <w:b/>
          <w:color w:val="auto"/>
          <w:sz w:val="26"/>
        </w:rPr>
        <w:t xml:space="preserve"> </w:t>
      </w:r>
      <w:r w:rsidR="00813FC7">
        <w:rPr>
          <w:b/>
          <w:color w:val="auto"/>
          <w:sz w:val="26"/>
        </w:rPr>
        <w:t>марта</w:t>
      </w:r>
      <w:r w:rsidR="00240B6A">
        <w:rPr>
          <w:b/>
          <w:color w:val="auto"/>
          <w:sz w:val="26"/>
        </w:rPr>
        <w:t xml:space="preserve"> 2024</w:t>
      </w:r>
      <w:r w:rsidR="00FE5ABC" w:rsidRPr="00E85ED4">
        <w:rPr>
          <w:b/>
          <w:color w:val="auto"/>
          <w:sz w:val="26"/>
        </w:rPr>
        <w:t xml:space="preserve"> года.</w:t>
      </w:r>
      <w:r w:rsidRPr="00E85ED4">
        <w:rPr>
          <w:color w:val="auto"/>
          <w:sz w:val="26"/>
        </w:rPr>
        <w:t xml:space="preserve"> 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 xml:space="preserve">Время приема документов: понедельник-четверг с 08.30 до 17.15, пятница с 08.30 до 16.00, перерыв на обед с 12.30 </w:t>
      </w:r>
      <w:proofErr w:type="gramStart"/>
      <w:r>
        <w:rPr>
          <w:sz w:val="26"/>
        </w:rPr>
        <w:t>до</w:t>
      </w:r>
      <w:proofErr w:type="gramEnd"/>
      <w:r>
        <w:rPr>
          <w:sz w:val="26"/>
        </w:rPr>
        <w:t xml:space="preserve"> 13.00. Ответственный за прием документов –</w:t>
      </w:r>
      <w:r w:rsidR="00240B6A">
        <w:rPr>
          <w:sz w:val="26"/>
        </w:rPr>
        <w:t xml:space="preserve"> </w:t>
      </w:r>
      <w:r>
        <w:rPr>
          <w:sz w:val="26"/>
        </w:rPr>
        <w:t xml:space="preserve">главный специалист-эксперт отдела кадров и безопасности </w:t>
      </w:r>
      <w:r w:rsidR="00240B6A">
        <w:rPr>
          <w:sz w:val="26"/>
        </w:rPr>
        <w:t>Гриценко Надежда Викторовна</w:t>
      </w:r>
      <w:r>
        <w:rPr>
          <w:sz w:val="26"/>
        </w:rPr>
        <w:t xml:space="preserve">. Контактные телефоны: телефоны: (86559) </w:t>
      </w:r>
      <w:r w:rsidR="0075002A">
        <w:rPr>
          <w:sz w:val="26"/>
        </w:rPr>
        <w:t>3</w:t>
      </w:r>
      <w:r>
        <w:rPr>
          <w:sz w:val="26"/>
        </w:rPr>
        <w:t>-1</w:t>
      </w:r>
      <w:r w:rsidR="00240B6A">
        <w:rPr>
          <w:sz w:val="26"/>
        </w:rPr>
        <w:t>0</w:t>
      </w:r>
      <w:r>
        <w:rPr>
          <w:sz w:val="26"/>
        </w:rPr>
        <w:t>-</w:t>
      </w:r>
      <w:r w:rsidR="00240B6A">
        <w:rPr>
          <w:sz w:val="26"/>
        </w:rPr>
        <w:t>84, доб.</w:t>
      </w:r>
      <w:r w:rsidR="0075002A">
        <w:rPr>
          <w:sz w:val="26"/>
        </w:rPr>
        <w:t xml:space="preserve"> 01-14,</w:t>
      </w:r>
      <w:r w:rsidR="00240B6A">
        <w:rPr>
          <w:sz w:val="26"/>
        </w:rPr>
        <w:t xml:space="preserve"> </w:t>
      </w:r>
      <w:r>
        <w:rPr>
          <w:sz w:val="26"/>
        </w:rPr>
        <w:t>5</w:t>
      </w:r>
      <w:r w:rsidR="00240B6A">
        <w:rPr>
          <w:sz w:val="26"/>
        </w:rPr>
        <w:t>7</w:t>
      </w:r>
      <w:r>
        <w:rPr>
          <w:sz w:val="26"/>
        </w:rPr>
        <w:t>-</w:t>
      </w:r>
      <w:r w:rsidR="00240B6A">
        <w:rPr>
          <w:sz w:val="26"/>
        </w:rPr>
        <w:t>25</w:t>
      </w:r>
      <w:r>
        <w:rPr>
          <w:sz w:val="26"/>
        </w:rPr>
        <w:t xml:space="preserve">, </w:t>
      </w:r>
      <w:proofErr w:type="spellStart"/>
      <w:r>
        <w:rPr>
          <w:sz w:val="26"/>
        </w:rPr>
        <w:t>каб</w:t>
      </w:r>
      <w:proofErr w:type="spellEnd"/>
      <w:r>
        <w:rPr>
          <w:sz w:val="26"/>
        </w:rPr>
        <w:t>. 315.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proofErr w:type="gramStart"/>
      <w:r>
        <w:rPr>
          <w:sz w:val="26"/>
        </w:rPr>
        <w:lastRenderedPageBreak/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ЕИСУКС), в соответствии с Правилами 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B83E0A" w:rsidRDefault="003A439C" w:rsidP="00A42109">
      <w:pPr>
        <w:ind w:left="-284" w:right="-2" w:firstLine="709"/>
        <w:jc w:val="both"/>
        <w:rPr>
          <w:sz w:val="26"/>
        </w:rPr>
      </w:pPr>
      <w:bookmarkStart w:id="6" w:name="sub_1026"/>
      <w:bookmarkEnd w:id="5"/>
      <w:proofErr w:type="gramStart"/>
      <w:r>
        <w:rPr>
          <w:sz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>
        <w:rPr>
          <w:sz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B83E0A" w:rsidRDefault="00B83E0A">
      <w:pPr>
        <w:ind w:right="-2" w:firstLine="709"/>
        <w:jc w:val="both"/>
        <w:rPr>
          <w:sz w:val="26"/>
        </w:rPr>
      </w:pPr>
    </w:p>
    <w:p w:rsidR="00B83E0A" w:rsidRDefault="003A439C" w:rsidP="00A42109">
      <w:pPr>
        <w:ind w:left="-284" w:right="-2" w:firstLine="851"/>
        <w:jc w:val="both"/>
        <w:rPr>
          <w:sz w:val="26"/>
        </w:rPr>
      </w:pPr>
      <w:r>
        <w:rPr>
          <w:sz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B83E0A" w:rsidRDefault="003A439C" w:rsidP="00A42109">
      <w:pPr>
        <w:ind w:left="-284" w:firstLine="851"/>
        <w:jc w:val="both"/>
        <w:rPr>
          <w:sz w:val="26"/>
        </w:rPr>
      </w:pPr>
      <w:bookmarkStart w:id="7" w:name="sub_1025"/>
      <w:r>
        <w:rPr>
          <w:sz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B83E0A" w:rsidRDefault="00B83E0A" w:rsidP="00A42109">
      <w:pPr>
        <w:ind w:left="-284" w:firstLine="851"/>
        <w:jc w:val="both"/>
        <w:rPr>
          <w:sz w:val="26"/>
        </w:rPr>
      </w:pPr>
    </w:p>
    <w:bookmarkEnd w:id="7"/>
    <w:p w:rsidR="00B83E0A" w:rsidRDefault="003A439C" w:rsidP="00A42109">
      <w:pPr>
        <w:ind w:left="-284" w:right="-2" w:firstLine="851"/>
        <w:jc w:val="both"/>
        <w:rPr>
          <w:sz w:val="26"/>
        </w:rPr>
      </w:pPr>
      <w:r>
        <w:rPr>
          <w:sz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>
        <w:rPr>
          <w:sz w:val="26"/>
        </w:rPr>
        <w:t>дств св</w:t>
      </w:r>
      <w:proofErr w:type="gramEnd"/>
      <w:r>
        <w:rPr>
          <w:sz w:val="26"/>
        </w:rPr>
        <w:t>язи и другие), осуществляются кандидатами за счет собственных средств.</w:t>
      </w:r>
    </w:p>
    <w:p w:rsidR="00B83E0A" w:rsidRDefault="003A439C" w:rsidP="00A42109">
      <w:pPr>
        <w:ind w:left="-284" w:right="-2" w:firstLine="851"/>
        <w:jc w:val="both"/>
        <w:rPr>
          <w:sz w:val="26"/>
        </w:rPr>
      </w:pPr>
      <w:bookmarkStart w:id="8" w:name="sub_1027"/>
      <w:bookmarkEnd w:id="6"/>
      <w:r>
        <w:rPr>
          <w:sz w:val="26"/>
        </w:rPr>
        <w:t>Адрес приема документов: г.</w:t>
      </w:r>
      <w:r w:rsidR="00240B6A">
        <w:rPr>
          <w:sz w:val="26"/>
        </w:rPr>
        <w:t xml:space="preserve"> </w:t>
      </w:r>
      <w:r>
        <w:rPr>
          <w:sz w:val="26"/>
        </w:rPr>
        <w:t>Буденновск, ул.</w:t>
      </w:r>
      <w:r w:rsidR="00240B6A">
        <w:rPr>
          <w:sz w:val="26"/>
        </w:rPr>
        <w:t xml:space="preserve"> </w:t>
      </w:r>
      <w:r>
        <w:rPr>
          <w:sz w:val="26"/>
        </w:rPr>
        <w:t xml:space="preserve">Льва Толстого, д. 138, Межрайонная инспекция Федеральной налоговой службы № 6 по Ставропольскому краю; </w:t>
      </w:r>
      <w:hyperlink r:id="rId9" w:history="1">
        <w:r w:rsidR="0075002A" w:rsidRPr="00887CB0">
          <w:rPr>
            <w:rStyle w:val="a5"/>
            <w:sz w:val="26"/>
          </w:rPr>
          <w:t>www.nalog.</w:t>
        </w:r>
        <w:r w:rsidR="0075002A" w:rsidRPr="00887CB0">
          <w:rPr>
            <w:rStyle w:val="a5"/>
            <w:sz w:val="26"/>
            <w:lang w:val="en-US"/>
          </w:rPr>
          <w:t>gov</w:t>
        </w:r>
        <w:r w:rsidR="0075002A" w:rsidRPr="00887CB0">
          <w:rPr>
            <w:rStyle w:val="a5"/>
            <w:sz w:val="26"/>
          </w:rPr>
          <w:t>.ru</w:t>
        </w:r>
      </w:hyperlink>
      <w:r>
        <w:rPr>
          <w:sz w:val="26"/>
        </w:rPr>
        <w:t>.</w:t>
      </w:r>
    </w:p>
    <w:bookmarkEnd w:id="8"/>
    <w:p w:rsidR="00B83E0A" w:rsidRDefault="003A439C" w:rsidP="00A42109">
      <w:pPr>
        <w:ind w:left="-284" w:right="-2" w:firstLine="851"/>
        <w:jc w:val="both"/>
        <w:rPr>
          <w:sz w:val="26"/>
        </w:rPr>
      </w:pPr>
      <w:r>
        <w:rPr>
          <w:sz w:val="26"/>
        </w:rPr>
        <w:t>Контактные телефоны:(86559)</w:t>
      </w:r>
      <w:r w:rsidR="0075002A">
        <w:rPr>
          <w:sz w:val="26"/>
        </w:rPr>
        <w:t>3</w:t>
      </w:r>
      <w:r>
        <w:rPr>
          <w:sz w:val="26"/>
        </w:rPr>
        <w:t>-</w:t>
      </w:r>
      <w:r w:rsidR="00240B6A">
        <w:rPr>
          <w:sz w:val="26"/>
        </w:rPr>
        <w:t>10-84, доб.</w:t>
      </w:r>
      <w:r w:rsidR="0075002A" w:rsidRPr="0075002A">
        <w:rPr>
          <w:sz w:val="26"/>
        </w:rPr>
        <w:t xml:space="preserve"> </w:t>
      </w:r>
      <w:r w:rsidR="0075002A">
        <w:rPr>
          <w:sz w:val="26"/>
        </w:rPr>
        <w:t>01-14,</w:t>
      </w:r>
      <w:r w:rsidR="00240B6A">
        <w:rPr>
          <w:sz w:val="26"/>
        </w:rPr>
        <w:t xml:space="preserve"> 57-25</w:t>
      </w:r>
      <w:r>
        <w:rPr>
          <w:sz w:val="26"/>
        </w:rPr>
        <w:t>.</w:t>
      </w:r>
    </w:p>
    <w:p w:rsidR="00B83E0A" w:rsidRDefault="00B83E0A" w:rsidP="00A42109">
      <w:pPr>
        <w:ind w:left="-284" w:right="-2" w:firstLine="851"/>
        <w:jc w:val="both"/>
        <w:rPr>
          <w:sz w:val="26"/>
        </w:rPr>
      </w:pPr>
    </w:p>
    <w:p w:rsidR="00B83E0A" w:rsidRDefault="003A439C" w:rsidP="00A42109">
      <w:pPr>
        <w:ind w:left="-284" w:right="-2" w:firstLine="851"/>
        <w:jc w:val="both"/>
        <w:rPr>
          <w:sz w:val="26"/>
        </w:rPr>
      </w:pPr>
      <w:r>
        <w:rPr>
          <w:sz w:val="26"/>
        </w:rPr>
        <w:t>Конкурс на замещение вакантн</w:t>
      </w:r>
      <w:r w:rsidR="00F1095C">
        <w:rPr>
          <w:sz w:val="26"/>
        </w:rPr>
        <w:t>ых</w:t>
      </w:r>
      <w:r>
        <w:rPr>
          <w:sz w:val="26"/>
        </w:rPr>
        <w:t xml:space="preserve"> должност</w:t>
      </w:r>
      <w:r w:rsidR="00F1095C">
        <w:rPr>
          <w:sz w:val="26"/>
        </w:rPr>
        <w:t>ей</w:t>
      </w:r>
      <w:r>
        <w:rPr>
          <w:sz w:val="26"/>
        </w:rPr>
        <w:t xml:space="preserve"> государственной гражданской службы </w:t>
      </w:r>
      <w:r>
        <w:rPr>
          <w:b/>
          <w:i/>
          <w:sz w:val="26"/>
        </w:rPr>
        <w:t>планируется</w:t>
      </w:r>
      <w:r>
        <w:rPr>
          <w:b/>
          <w:sz w:val="26"/>
        </w:rPr>
        <w:t xml:space="preserve"> провести </w:t>
      </w:r>
      <w:r w:rsidR="00813FC7">
        <w:rPr>
          <w:b/>
          <w:sz w:val="26"/>
        </w:rPr>
        <w:t>10 апреля</w:t>
      </w:r>
      <w:r w:rsidR="00240B6A">
        <w:rPr>
          <w:b/>
          <w:sz w:val="26"/>
        </w:rPr>
        <w:t xml:space="preserve"> 2024</w:t>
      </w:r>
      <w:r w:rsidR="00FE5ABC">
        <w:rPr>
          <w:b/>
          <w:sz w:val="26"/>
        </w:rPr>
        <w:t xml:space="preserve"> года</w:t>
      </w:r>
      <w:r>
        <w:rPr>
          <w:b/>
          <w:sz w:val="26"/>
        </w:rPr>
        <w:t xml:space="preserve"> </w:t>
      </w:r>
      <w:r>
        <w:rPr>
          <w:sz w:val="26"/>
        </w:rPr>
        <w:t>по адресу: </w:t>
      </w:r>
      <w:proofErr w:type="spellStart"/>
      <w:r>
        <w:rPr>
          <w:sz w:val="26"/>
        </w:rPr>
        <w:t>г</w:t>
      </w:r>
      <w:proofErr w:type="gramStart"/>
      <w:r>
        <w:rPr>
          <w:sz w:val="26"/>
        </w:rPr>
        <w:t>.Б</w:t>
      </w:r>
      <w:proofErr w:type="gramEnd"/>
      <w:r>
        <w:rPr>
          <w:sz w:val="26"/>
        </w:rPr>
        <w:t>уденновск</w:t>
      </w:r>
      <w:proofErr w:type="spellEnd"/>
      <w:r>
        <w:rPr>
          <w:sz w:val="26"/>
        </w:rPr>
        <w:t xml:space="preserve">, </w:t>
      </w:r>
      <w:proofErr w:type="spellStart"/>
      <w:r>
        <w:rPr>
          <w:sz w:val="26"/>
        </w:rPr>
        <w:t>ул.Льва</w:t>
      </w:r>
      <w:proofErr w:type="spellEnd"/>
      <w:r>
        <w:rPr>
          <w:sz w:val="26"/>
        </w:rPr>
        <w:t xml:space="preserve"> Толстого, д. 138.</w:t>
      </w:r>
    </w:p>
    <w:p w:rsidR="00B83E0A" w:rsidRDefault="00B83E0A" w:rsidP="00A42109">
      <w:pPr>
        <w:ind w:left="-284" w:right="-2" w:firstLine="851"/>
        <w:jc w:val="both"/>
        <w:rPr>
          <w:sz w:val="26"/>
        </w:rPr>
      </w:pPr>
    </w:p>
    <w:p w:rsidR="00B83E0A" w:rsidRDefault="003A439C" w:rsidP="00A42109">
      <w:pPr>
        <w:ind w:left="-284" w:right="-2" w:firstLine="993"/>
        <w:jc w:val="both"/>
        <w:rPr>
          <w:sz w:val="26"/>
        </w:rPr>
      </w:pPr>
      <w:r>
        <w:rPr>
          <w:sz w:val="26"/>
        </w:rPr>
        <w:t xml:space="preserve">Приложение: 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Анкета.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Образец заполнения анкеты.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Согласие на обработку персональных данных.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Проект служебного контракта.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Проект должностного регламента.</w:t>
      </w:r>
    </w:p>
    <w:p w:rsidR="00B83E0A" w:rsidRDefault="003A439C" w:rsidP="00A42109">
      <w:pPr>
        <w:ind w:left="-284" w:right="-2" w:firstLine="993"/>
        <w:jc w:val="both"/>
      </w:pPr>
      <w:r>
        <w:t xml:space="preserve">                                                                    </w:t>
      </w:r>
    </w:p>
    <w:p w:rsidR="00B83E0A" w:rsidRDefault="003A439C" w:rsidP="00A42109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ind w:left="-284" w:firstLine="993"/>
        <w:jc w:val="both"/>
        <w:rPr>
          <w:sz w:val="26"/>
        </w:rPr>
      </w:pPr>
      <w:proofErr w:type="gramStart"/>
      <w:r>
        <w:rPr>
          <w:sz w:val="26"/>
        </w:rPr>
        <w:t xml:space="preserve">Кандидатам, участвующим в конкурсе рекомендуем пройти предварительный квалификационный тест вне рамок конкурса для самостоятельной оценки своего профессионального уровня, который прикреплен к данному объявлению, размещенному в </w:t>
      </w:r>
      <w:r>
        <w:rPr>
          <w:sz w:val="26"/>
        </w:rPr>
        <w:lastRenderedPageBreak/>
        <w:t>ФГИС ЕИСУКС и тест для самопроверки на соответствие базовым квалификационным требованиям к знаниям и навыкам, подготовленным Минтрудом России и размещенным на ФГИС ЕИСУКС (на главной странице сайта http://gossluzhba.gov.ru в разделе «Профессиональное развитие</w:t>
      </w:r>
      <w:proofErr w:type="gramEnd"/>
      <w:r>
        <w:rPr>
          <w:sz w:val="26"/>
        </w:rPr>
        <w:t>» // «</w:t>
      </w:r>
      <w:proofErr w:type="gramStart"/>
      <w:r>
        <w:rPr>
          <w:sz w:val="26"/>
        </w:rPr>
        <w:t>Самообразование» // «Самооценка» // «Тест для самопроверки»).</w:t>
      </w:r>
      <w:proofErr w:type="gramEnd"/>
    </w:p>
    <w:p w:rsidR="00B83E0A" w:rsidRDefault="00B83E0A" w:rsidP="00A42109">
      <w:pPr>
        <w:ind w:left="-284" w:right="-2" w:firstLine="993"/>
        <w:jc w:val="both"/>
      </w:pPr>
    </w:p>
    <w:sectPr w:rsidR="00B83E0A">
      <w:headerReference w:type="default" r:id="rId10"/>
      <w:headerReference w:type="first" r:id="rId11"/>
      <w:pgSz w:w="11906" w:h="16838"/>
      <w:pgMar w:top="964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7B0" w:rsidRDefault="005747B0">
      <w:r>
        <w:separator/>
      </w:r>
    </w:p>
  </w:endnote>
  <w:endnote w:type="continuationSeparator" w:id="0">
    <w:p w:rsidR="005747B0" w:rsidRDefault="00574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&quot;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7B0" w:rsidRDefault="005747B0">
      <w:r>
        <w:separator/>
      </w:r>
    </w:p>
  </w:footnote>
  <w:footnote w:type="continuationSeparator" w:id="0">
    <w:p w:rsidR="005747B0" w:rsidRDefault="005747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E0A" w:rsidRDefault="003A439C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E03D4C">
      <w:rPr>
        <w:noProof/>
      </w:rPr>
      <w:t>4</w:t>
    </w:r>
    <w:r>
      <w:fldChar w:fldCharType="end"/>
    </w:r>
  </w:p>
  <w:p w:rsidR="00B83E0A" w:rsidRDefault="00B83E0A">
    <w:pPr>
      <w:pStyle w:val="ad"/>
      <w:jc w:val="center"/>
    </w:pPr>
  </w:p>
  <w:p w:rsidR="00B83E0A" w:rsidRDefault="00B83E0A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E0A" w:rsidRDefault="003A439C">
    <w:pPr>
      <w:pStyle w:val="ad"/>
      <w:tabs>
        <w:tab w:val="left" w:pos="3559"/>
        <w:tab w:val="center" w:pos="5102"/>
      </w:tabs>
    </w:pPr>
    <w:r>
      <w:tab/>
    </w:r>
    <w:r>
      <w:tab/>
    </w:r>
    <w:r>
      <w:tab/>
    </w:r>
  </w:p>
  <w:p w:rsidR="00B83E0A" w:rsidRDefault="00B83E0A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8447F1"/>
    <w:multiLevelType w:val="multilevel"/>
    <w:tmpl w:val="5ACEE35E"/>
    <w:lvl w:ilvl="0">
      <w:start w:val="1"/>
      <w:numFmt w:val="decimal"/>
      <w:lvlText w:val="%1."/>
      <w:lvlJc w:val="left"/>
      <w:pPr>
        <w:ind w:left="758" w:hanging="360"/>
      </w:pPr>
    </w:lvl>
    <w:lvl w:ilvl="1">
      <w:start w:val="1"/>
      <w:numFmt w:val="lowerLetter"/>
      <w:lvlText w:val="%2."/>
      <w:lvlJc w:val="left"/>
      <w:pPr>
        <w:ind w:left="1478" w:hanging="360"/>
      </w:pPr>
    </w:lvl>
    <w:lvl w:ilvl="2">
      <w:start w:val="1"/>
      <w:numFmt w:val="lowerRoman"/>
      <w:lvlText w:val="%3."/>
      <w:lvlJc w:val="right"/>
      <w:pPr>
        <w:ind w:left="2198" w:hanging="180"/>
      </w:pPr>
    </w:lvl>
    <w:lvl w:ilvl="3">
      <w:start w:val="1"/>
      <w:numFmt w:val="decimal"/>
      <w:lvlText w:val="%4."/>
      <w:lvlJc w:val="left"/>
      <w:pPr>
        <w:ind w:left="2918" w:hanging="360"/>
      </w:pPr>
    </w:lvl>
    <w:lvl w:ilvl="4">
      <w:start w:val="1"/>
      <w:numFmt w:val="lowerLetter"/>
      <w:lvlText w:val="%5."/>
      <w:lvlJc w:val="left"/>
      <w:pPr>
        <w:ind w:left="3638" w:hanging="360"/>
      </w:pPr>
    </w:lvl>
    <w:lvl w:ilvl="5">
      <w:start w:val="1"/>
      <w:numFmt w:val="lowerRoman"/>
      <w:lvlText w:val="%6."/>
      <w:lvlJc w:val="right"/>
      <w:pPr>
        <w:ind w:left="4358" w:hanging="180"/>
      </w:pPr>
    </w:lvl>
    <w:lvl w:ilvl="6">
      <w:start w:val="1"/>
      <w:numFmt w:val="decimal"/>
      <w:lvlText w:val="%7."/>
      <w:lvlJc w:val="left"/>
      <w:pPr>
        <w:ind w:left="5078" w:hanging="360"/>
      </w:pPr>
    </w:lvl>
    <w:lvl w:ilvl="7">
      <w:start w:val="1"/>
      <w:numFmt w:val="lowerLetter"/>
      <w:lvlText w:val="%8."/>
      <w:lvlJc w:val="left"/>
      <w:pPr>
        <w:ind w:left="5798" w:hanging="360"/>
      </w:pPr>
    </w:lvl>
    <w:lvl w:ilvl="8">
      <w:start w:val="1"/>
      <w:numFmt w:val="lowerRoman"/>
      <w:lvlText w:val="%9."/>
      <w:lvlJc w:val="right"/>
      <w:pPr>
        <w:ind w:left="651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E0A"/>
    <w:rsid w:val="00000C71"/>
    <w:rsid w:val="00145625"/>
    <w:rsid w:val="00240B6A"/>
    <w:rsid w:val="00252103"/>
    <w:rsid w:val="002E611E"/>
    <w:rsid w:val="00313D84"/>
    <w:rsid w:val="003A439C"/>
    <w:rsid w:val="003A672A"/>
    <w:rsid w:val="003B1D14"/>
    <w:rsid w:val="003C1D18"/>
    <w:rsid w:val="00425D12"/>
    <w:rsid w:val="004B6094"/>
    <w:rsid w:val="004C0050"/>
    <w:rsid w:val="00516458"/>
    <w:rsid w:val="005351BF"/>
    <w:rsid w:val="005747B0"/>
    <w:rsid w:val="005B4B0A"/>
    <w:rsid w:val="00673AA3"/>
    <w:rsid w:val="006743A5"/>
    <w:rsid w:val="006953FC"/>
    <w:rsid w:val="006B7257"/>
    <w:rsid w:val="006C577B"/>
    <w:rsid w:val="0075002A"/>
    <w:rsid w:val="007641F3"/>
    <w:rsid w:val="00813FC7"/>
    <w:rsid w:val="00A203A6"/>
    <w:rsid w:val="00A42109"/>
    <w:rsid w:val="00A92EEC"/>
    <w:rsid w:val="00AD1E8C"/>
    <w:rsid w:val="00B1371B"/>
    <w:rsid w:val="00B83E0A"/>
    <w:rsid w:val="00BA1A20"/>
    <w:rsid w:val="00BE6659"/>
    <w:rsid w:val="00C72691"/>
    <w:rsid w:val="00C77CC2"/>
    <w:rsid w:val="00CA30B4"/>
    <w:rsid w:val="00E03D4C"/>
    <w:rsid w:val="00E85ED4"/>
    <w:rsid w:val="00EA3371"/>
    <w:rsid w:val="00F1095C"/>
    <w:rsid w:val="00FA6C95"/>
    <w:rsid w:val="00FE5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ind w:left="6372" w:firstLine="468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customStyle="1" w:styleId="Heading">
    <w:name w:val="Heading"/>
    <w:link w:val="Heading0"/>
    <w:rPr>
      <w:rFonts w:ascii="Arial" w:hAnsi="Arial"/>
      <w:b/>
      <w:sz w:val="22"/>
    </w:rPr>
  </w:style>
  <w:style w:type="character" w:customStyle="1" w:styleId="Heading0">
    <w:name w:val="Heading"/>
    <w:link w:val="Heading"/>
    <w:rPr>
      <w:rFonts w:ascii="Arial" w:hAnsi="Arial"/>
      <w:b/>
      <w:sz w:val="22"/>
    </w:rPr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styleId="a3">
    <w:name w:val="Body Text Indent"/>
    <w:basedOn w:val="a"/>
    <w:link w:val="a4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1"/>
    <w:link w:val="a3"/>
    <w:rPr>
      <w:sz w:val="28"/>
    </w:rPr>
  </w:style>
  <w:style w:type="paragraph" w:customStyle="1" w:styleId="12">
    <w:name w:val="Стиль1"/>
    <w:basedOn w:val="a"/>
    <w:link w:val="13"/>
    <w:pPr>
      <w:jc w:val="both"/>
    </w:pPr>
    <w:rPr>
      <w:sz w:val="28"/>
    </w:rPr>
  </w:style>
  <w:style w:type="character" w:customStyle="1" w:styleId="13">
    <w:name w:val="Стиль1"/>
    <w:basedOn w:val="1"/>
    <w:link w:val="12"/>
    <w:rPr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styleId="23">
    <w:name w:val="Body Text Indent 2"/>
    <w:basedOn w:val="a"/>
    <w:link w:val="24"/>
    <w:pPr>
      <w:ind w:firstLine="708"/>
      <w:jc w:val="both"/>
    </w:pPr>
    <w:rPr>
      <w:sz w:val="28"/>
    </w:rPr>
  </w:style>
  <w:style w:type="character" w:customStyle="1" w:styleId="24">
    <w:name w:val="Основной текст с отступом 2 Знак"/>
    <w:basedOn w:val="1"/>
    <w:link w:val="23"/>
    <w:rPr>
      <w:sz w:val="28"/>
    </w:rPr>
  </w:style>
  <w:style w:type="paragraph" w:customStyle="1" w:styleId="ConsCell">
    <w:name w:val="ConsCell"/>
    <w:link w:val="ConsCell0"/>
    <w:pPr>
      <w:widowControl w:val="0"/>
      <w:ind w:right="19772"/>
    </w:pPr>
    <w:rPr>
      <w:rFonts w:ascii="Arial" w:hAnsi="Arial"/>
    </w:rPr>
  </w:style>
  <w:style w:type="character" w:customStyle="1" w:styleId="ConsCell0">
    <w:name w:val="ConsCell"/>
    <w:link w:val="ConsCell"/>
    <w:rPr>
      <w:rFonts w:ascii="Arial" w:hAnsi="Arial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sz w:val="28"/>
    </w:rPr>
  </w:style>
  <w:style w:type="paragraph" w:customStyle="1" w:styleId="14">
    <w:name w:val="Гиперссылка1"/>
    <w:link w:val="a5"/>
    <w:rPr>
      <w:color w:val="0000FF"/>
      <w:u w:val="single"/>
    </w:rPr>
  </w:style>
  <w:style w:type="character" w:styleId="a5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17">
    <w:name w:val="Основной шрифт абзаца1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25">
    <w:name w:val="Body Text 2"/>
    <w:basedOn w:val="a"/>
    <w:link w:val="26"/>
    <w:pPr>
      <w:spacing w:after="120" w:line="480" w:lineRule="auto"/>
    </w:pPr>
  </w:style>
  <w:style w:type="character" w:customStyle="1" w:styleId="26">
    <w:name w:val="Основной текст 2 Знак"/>
    <w:basedOn w:val="1"/>
    <w:link w:val="25"/>
    <w:rPr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1"/>
    <w:link w:val="a6"/>
    <w:rPr>
      <w:sz w:val="24"/>
    </w:rPr>
  </w:style>
  <w:style w:type="paragraph" w:customStyle="1" w:styleId="18">
    <w:name w:val="Знак сноски1"/>
    <w:link w:val="a8"/>
    <w:rPr>
      <w:vertAlign w:val="superscript"/>
    </w:rPr>
  </w:style>
  <w:style w:type="character" w:styleId="a8">
    <w:name w:val="footnote reference"/>
    <w:link w:val="18"/>
    <w:rPr>
      <w:vertAlign w:val="superscript"/>
    </w:rPr>
  </w:style>
  <w:style w:type="paragraph" w:customStyle="1" w:styleId="a9">
    <w:name w:val="Знак Знак Знак Знак"/>
    <w:basedOn w:val="a"/>
    <w:link w:val="aa"/>
    <w:pPr>
      <w:spacing w:after="160" w:line="240" w:lineRule="exact"/>
    </w:pPr>
    <w:rPr>
      <w:sz w:val="28"/>
    </w:rPr>
  </w:style>
  <w:style w:type="character" w:customStyle="1" w:styleId="aa">
    <w:name w:val="Знак Знак Знак Знак"/>
    <w:basedOn w:val="1"/>
    <w:link w:val="a9"/>
    <w:rPr>
      <w:sz w:val="28"/>
    </w:rPr>
  </w:style>
  <w:style w:type="paragraph" w:customStyle="1" w:styleId="ConsPlusNormal">
    <w:name w:val="ConsPlusNormal"/>
    <w:link w:val="ConsPlusNormal0"/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b">
    <w:name w:val="Знак Знак Знак Знак"/>
    <w:basedOn w:val="a"/>
    <w:link w:val="ac"/>
    <w:rPr>
      <w:rFonts w:ascii="Verdana" w:hAnsi="Verdana"/>
      <w:sz w:val="20"/>
    </w:rPr>
  </w:style>
  <w:style w:type="character" w:customStyle="1" w:styleId="ac">
    <w:name w:val="Знак Знак Знак Знак"/>
    <w:basedOn w:val="1"/>
    <w:link w:val="ab"/>
    <w:rPr>
      <w:rFonts w:ascii="Verdana" w:hAnsi="Verdana"/>
      <w:sz w:val="20"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1"/>
    <w:link w:val="ad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">
    <w:name w:val="Plain Text"/>
    <w:basedOn w:val="a"/>
    <w:link w:val="af0"/>
    <w:rPr>
      <w:rFonts w:ascii="Courier New" w:hAnsi="Courier New"/>
      <w:sz w:val="20"/>
    </w:rPr>
  </w:style>
  <w:style w:type="character" w:customStyle="1" w:styleId="af0">
    <w:name w:val="Текст Знак"/>
    <w:basedOn w:val="1"/>
    <w:link w:val="af"/>
    <w:rPr>
      <w:rFonts w:ascii="Courier New" w:hAnsi="Courier New"/>
      <w:sz w:val="20"/>
    </w:rPr>
  </w:style>
  <w:style w:type="paragraph" w:styleId="af1">
    <w:name w:val="Subtitle"/>
    <w:next w:val="a"/>
    <w:link w:val="af2"/>
    <w:uiPriority w:val="11"/>
    <w:qFormat/>
    <w:rPr>
      <w:rFonts w:ascii="XO Thames" w:hAnsi="XO Thames"/>
      <w:i/>
      <w:color w:val="616161"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3">
    <w:name w:val="Title"/>
    <w:next w:val="a"/>
    <w:link w:val="af4"/>
    <w:uiPriority w:val="10"/>
    <w:qFormat/>
    <w:rPr>
      <w:rFonts w:ascii="XO Thames" w:hAnsi="XO Thames"/>
      <w:b/>
      <w:sz w:val="52"/>
    </w:rPr>
  </w:style>
  <w:style w:type="character" w:customStyle="1" w:styleId="af4">
    <w:name w:val="Название Знак"/>
    <w:link w:val="af3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paragraph" w:styleId="af5">
    <w:name w:val="Balloon Text"/>
    <w:basedOn w:val="a"/>
    <w:link w:val="af6"/>
    <w:rPr>
      <w:rFonts w:ascii="Tahoma" w:hAnsi="Tahoma"/>
      <w:sz w:val="16"/>
    </w:rPr>
  </w:style>
  <w:style w:type="character" w:customStyle="1" w:styleId="af6">
    <w:name w:val="Текст выноски Знак"/>
    <w:basedOn w:val="1"/>
    <w:link w:val="af5"/>
    <w:rPr>
      <w:rFonts w:ascii="Tahoma" w:hAnsi="Tahoma"/>
      <w:sz w:val="16"/>
    </w:rPr>
  </w:style>
  <w:style w:type="character" w:customStyle="1" w:styleId="20">
    <w:name w:val="Заголовок 2 Знак"/>
    <w:basedOn w:val="1"/>
    <w:link w:val="2"/>
    <w:rPr>
      <w:b/>
      <w:sz w:val="28"/>
    </w:rPr>
  </w:style>
  <w:style w:type="paragraph" w:customStyle="1" w:styleId="19">
    <w:name w:val="Номер страницы1"/>
    <w:basedOn w:val="17"/>
    <w:link w:val="af7"/>
  </w:style>
  <w:style w:type="character" w:styleId="af7">
    <w:name w:val="page number"/>
    <w:basedOn w:val="a0"/>
    <w:link w:val="19"/>
  </w:style>
  <w:style w:type="table" w:styleId="af8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ind w:left="6372" w:firstLine="468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customStyle="1" w:styleId="Heading">
    <w:name w:val="Heading"/>
    <w:link w:val="Heading0"/>
    <w:rPr>
      <w:rFonts w:ascii="Arial" w:hAnsi="Arial"/>
      <w:b/>
      <w:sz w:val="22"/>
    </w:rPr>
  </w:style>
  <w:style w:type="character" w:customStyle="1" w:styleId="Heading0">
    <w:name w:val="Heading"/>
    <w:link w:val="Heading"/>
    <w:rPr>
      <w:rFonts w:ascii="Arial" w:hAnsi="Arial"/>
      <w:b/>
      <w:sz w:val="22"/>
    </w:rPr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styleId="a3">
    <w:name w:val="Body Text Indent"/>
    <w:basedOn w:val="a"/>
    <w:link w:val="a4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1"/>
    <w:link w:val="a3"/>
    <w:rPr>
      <w:sz w:val="28"/>
    </w:rPr>
  </w:style>
  <w:style w:type="paragraph" w:customStyle="1" w:styleId="12">
    <w:name w:val="Стиль1"/>
    <w:basedOn w:val="a"/>
    <w:link w:val="13"/>
    <w:pPr>
      <w:jc w:val="both"/>
    </w:pPr>
    <w:rPr>
      <w:sz w:val="28"/>
    </w:rPr>
  </w:style>
  <w:style w:type="character" w:customStyle="1" w:styleId="13">
    <w:name w:val="Стиль1"/>
    <w:basedOn w:val="1"/>
    <w:link w:val="12"/>
    <w:rPr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styleId="23">
    <w:name w:val="Body Text Indent 2"/>
    <w:basedOn w:val="a"/>
    <w:link w:val="24"/>
    <w:pPr>
      <w:ind w:firstLine="708"/>
      <w:jc w:val="both"/>
    </w:pPr>
    <w:rPr>
      <w:sz w:val="28"/>
    </w:rPr>
  </w:style>
  <w:style w:type="character" w:customStyle="1" w:styleId="24">
    <w:name w:val="Основной текст с отступом 2 Знак"/>
    <w:basedOn w:val="1"/>
    <w:link w:val="23"/>
    <w:rPr>
      <w:sz w:val="28"/>
    </w:rPr>
  </w:style>
  <w:style w:type="paragraph" w:customStyle="1" w:styleId="ConsCell">
    <w:name w:val="ConsCell"/>
    <w:link w:val="ConsCell0"/>
    <w:pPr>
      <w:widowControl w:val="0"/>
      <w:ind w:right="19772"/>
    </w:pPr>
    <w:rPr>
      <w:rFonts w:ascii="Arial" w:hAnsi="Arial"/>
    </w:rPr>
  </w:style>
  <w:style w:type="character" w:customStyle="1" w:styleId="ConsCell0">
    <w:name w:val="ConsCell"/>
    <w:link w:val="ConsCell"/>
    <w:rPr>
      <w:rFonts w:ascii="Arial" w:hAnsi="Arial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sz w:val="28"/>
    </w:rPr>
  </w:style>
  <w:style w:type="paragraph" w:customStyle="1" w:styleId="14">
    <w:name w:val="Гиперссылка1"/>
    <w:link w:val="a5"/>
    <w:rPr>
      <w:color w:val="0000FF"/>
      <w:u w:val="single"/>
    </w:rPr>
  </w:style>
  <w:style w:type="character" w:styleId="a5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17">
    <w:name w:val="Основной шрифт абзаца1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25">
    <w:name w:val="Body Text 2"/>
    <w:basedOn w:val="a"/>
    <w:link w:val="26"/>
    <w:pPr>
      <w:spacing w:after="120" w:line="480" w:lineRule="auto"/>
    </w:pPr>
  </w:style>
  <w:style w:type="character" w:customStyle="1" w:styleId="26">
    <w:name w:val="Основной текст 2 Знак"/>
    <w:basedOn w:val="1"/>
    <w:link w:val="25"/>
    <w:rPr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1"/>
    <w:link w:val="a6"/>
    <w:rPr>
      <w:sz w:val="24"/>
    </w:rPr>
  </w:style>
  <w:style w:type="paragraph" w:customStyle="1" w:styleId="18">
    <w:name w:val="Знак сноски1"/>
    <w:link w:val="a8"/>
    <w:rPr>
      <w:vertAlign w:val="superscript"/>
    </w:rPr>
  </w:style>
  <w:style w:type="character" w:styleId="a8">
    <w:name w:val="footnote reference"/>
    <w:link w:val="18"/>
    <w:rPr>
      <w:vertAlign w:val="superscript"/>
    </w:rPr>
  </w:style>
  <w:style w:type="paragraph" w:customStyle="1" w:styleId="a9">
    <w:name w:val="Знак Знак Знак Знак"/>
    <w:basedOn w:val="a"/>
    <w:link w:val="aa"/>
    <w:pPr>
      <w:spacing w:after="160" w:line="240" w:lineRule="exact"/>
    </w:pPr>
    <w:rPr>
      <w:sz w:val="28"/>
    </w:rPr>
  </w:style>
  <w:style w:type="character" w:customStyle="1" w:styleId="aa">
    <w:name w:val="Знак Знак Знак Знак"/>
    <w:basedOn w:val="1"/>
    <w:link w:val="a9"/>
    <w:rPr>
      <w:sz w:val="28"/>
    </w:rPr>
  </w:style>
  <w:style w:type="paragraph" w:customStyle="1" w:styleId="ConsPlusNormal">
    <w:name w:val="ConsPlusNormal"/>
    <w:link w:val="ConsPlusNormal0"/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b">
    <w:name w:val="Знак Знак Знак Знак"/>
    <w:basedOn w:val="a"/>
    <w:link w:val="ac"/>
    <w:rPr>
      <w:rFonts w:ascii="Verdana" w:hAnsi="Verdana"/>
      <w:sz w:val="20"/>
    </w:rPr>
  </w:style>
  <w:style w:type="character" w:customStyle="1" w:styleId="ac">
    <w:name w:val="Знак Знак Знак Знак"/>
    <w:basedOn w:val="1"/>
    <w:link w:val="ab"/>
    <w:rPr>
      <w:rFonts w:ascii="Verdana" w:hAnsi="Verdana"/>
      <w:sz w:val="20"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1"/>
    <w:link w:val="ad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">
    <w:name w:val="Plain Text"/>
    <w:basedOn w:val="a"/>
    <w:link w:val="af0"/>
    <w:rPr>
      <w:rFonts w:ascii="Courier New" w:hAnsi="Courier New"/>
      <w:sz w:val="20"/>
    </w:rPr>
  </w:style>
  <w:style w:type="character" w:customStyle="1" w:styleId="af0">
    <w:name w:val="Текст Знак"/>
    <w:basedOn w:val="1"/>
    <w:link w:val="af"/>
    <w:rPr>
      <w:rFonts w:ascii="Courier New" w:hAnsi="Courier New"/>
      <w:sz w:val="20"/>
    </w:rPr>
  </w:style>
  <w:style w:type="paragraph" w:styleId="af1">
    <w:name w:val="Subtitle"/>
    <w:next w:val="a"/>
    <w:link w:val="af2"/>
    <w:uiPriority w:val="11"/>
    <w:qFormat/>
    <w:rPr>
      <w:rFonts w:ascii="XO Thames" w:hAnsi="XO Thames"/>
      <w:i/>
      <w:color w:val="616161"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3">
    <w:name w:val="Title"/>
    <w:next w:val="a"/>
    <w:link w:val="af4"/>
    <w:uiPriority w:val="10"/>
    <w:qFormat/>
    <w:rPr>
      <w:rFonts w:ascii="XO Thames" w:hAnsi="XO Thames"/>
      <w:b/>
      <w:sz w:val="52"/>
    </w:rPr>
  </w:style>
  <w:style w:type="character" w:customStyle="1" w:styleId="af4">
    <w:name w:val="Название Знак"/>
    <w:link w:val="af3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paragraph" w:styleId="af5">
    <w:name w:val="Balloon Text"/>
    <w:basedOn w:val="a"/>
    <w:link w:val="af6"/>
    <w:rPr>
      <w:rFonts w:ascii="Tahoma" w:hAnsi="Tahoma"/>
      <w:sz w:val="16"/>
    </w:rPr>
  </w:style>
  <w:style w:type="character" w:customStyle="1" w:styleId="af6">
    <w:name w:val="Текст выноски Знак"/>
    <w:basedOn w:val="1"/>
    <w:link w:val="af5"/>
    <w:rPr>
      <w:rFonts w:ascii="Tahoma" w:hAnsi="Tahoma"/>
      <w:sz w:val="16"/>
    </w:rPr>
  </w:style>
  <w:style w:type="character" w:customStyle="1" w:styleId="20">
    <w:name w:val="Заголовок 2 Знак"/>
    <w:basedOn w:val="1"/>
    <w:link w:val="2"/>
    <w:rPr>
      <w:b/>
      <w:sz w:val="28"/>
    </w:rPr>
  </w:style>
  <w:style w:type="paragraph" w:customStyle="1" w:styleId="19">
    <w:name w:val="Номер страницы1"/>
    <w:basedOn w:val="17"/>
    <w:link w:val="af7"/>
  </w:style>
  <w:style w:type="character" w:styleId="af7">
    <w:name w:val="page number"/>
    <w:basedOn w:val="a0"/>
    <w:link w:val="19"/>
  </w:style>
  <w:style w:type="table" w:styleId="af8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DBF1651B9EB89C64838B01EFC2849EC6D6E9949C8161F30DE621A5vEO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2137</Words>
  <Characters>12181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Таранова Светлана Евгеньевна</dc:creator>
  <cp:lastModifiedBy>Алексеева Надежда Викторовна</cp:lastModifiedBy>
  <cp:revision>9</cp:revision>
  <cp:lastPrinted>2021-05-26T10:44:00Z</cp:lastPrinted>
  <dcterms:created xsi:type="dcterms:W3CDTF">2024-02-02T10:41:00Z</dcterms:created>
  <dcterms:modified xsi:type="dcterms:W3CDTF">2024-02-19T07:35:00Z</dcterms:modified>
</cp:coreProperties>
</file>